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星耀梵净山双飞6日行程单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gz1677915223PC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【精致小团】 2+1套餐：12人以内用奔驰/别克/考斯特，其余用横排2+1头等舱保姆车/考斯特
                <w:br/>
                             1+1套餐：网评五钻、国际五星标准15人以内用车增加稀缺资源1+1头等舱保姆车。
                <w:br/>
                【品质保证】 全程0购物0车销
                <w:br/>
                【接站无忧】 24小时专车接送，五钻、国五标准使用豪华专车接送。
                <w:br/>
                【行程特色】  游双世遗、住西江景区、看西江夜景
                <w:br/>
                四大美食：五谷丰登宴、瑶家养生宴、酸汤鱼长桌宴、古城道菜宴，只做高餐标50元/人
                <w:br/>
                行程每人每天赠送2瓶矿泉水,随车配备自拍杆、雨伞、充电宝、晕车贴
                <w:br/>
                赠送西江苗服换装拍照和打糍粑互动体验，并送小吃糍粑
                <w:br/>
                独家安排黄果树天星桥景区全程游览，西江二上观景台赏夜景晨景
                <w:br/>
                【十大承诺】不满意·按标准退（按以下十大标准赔付）
                <w:br/>
                行程中禁止车销、如有违反则赔付 1000 元/人
                <w:br/>
                行程中禁止推荐自费项目(行程内备注的自费项目除外)，如有违反则赔付 1000 元/人
                <w:br/>
                全程无购物店(酒店大堂及入住附近的超市不属于旅行社安排购物店)，如有增加则赔付1000元/人
                <w:br/>
                全程安排入住行程内提供的备选酒店，如未达到承诺标准则升级更高标准酒店，如低于同级标准、则赔付300元/人
                <w:br/>
                行程中一晚保证西江景区内住宿，如未达到承诺标准、则赔付 300 元/人
                <w:br/>
                按计划内标准收客、超人数赔付 200元/人
                <w:br/>
                行程中如擅自减少景点，赔付 1000元/人(不可抗力因素或游览顺序调整除外)
                <w:br/>
                行程内活动安排如未执行赔付 200元/人
                <w:br/>
                接站，如有漏接、司机迟到 20 分钟以上则赔付100元/人
                <w:br/>
                未按行程内标准执行安排赔付200元/人
                <w:br/>
                黄果树瀑布、荔波小七孔、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银川—贵阳接站—贵阳酒店—自由活动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贵阳市区美景推荐：逛贵阳老百姓最喜爱的【黔灵山公园】；观贵阳市市徽【甲秀楼】，夜景尤为漂亮。
                <w:br/>
                贵阳市区美食推荐：
                <w:br/>
                二七路小吃街      地址：贵阳火车站鸿通城                           营业时间：12:00—22:00
                <w:br/>
                大同街小吃街      地址：云岩区喷水池大同街小吃城            营业时间：10:00—22:00 
                <w:br/>
                重点推荐美食，“老凯俚酸汤鱼“：贵阳市非物质文化遗产，到店报“悦游集散中心可享受9.5折优惠”，贵阳市所有门店通用，可根据入住酒店搜索就近门店，品尝贵州特色美食。
                <w:br/>
                <w:br/>
                温馨提示：
                <w:br/>
                1.第一天为专车师傅接站，无导游陪同，您可根据抵达时间自行安排活动，市区打车起步价10元起。
                <w:br/>
                2.接站工作人员会提前一天与您联系，导游会在抵达当天晚上19:00—21:00前与您联系，请保持手机畅通或短信查收。
                <w:br/>
                       3.抵达酒店后，请提供您报名的名字+手机号码拿房，酒店入住免押金。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黄果树 → 贵阳/清镇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早餐后乘车前往【黄果树风景名胜区】，为国家AAAAA级景区，景点之间需换乘(含景区观光车50元/人，保险10元/人，；不含黄果树大瀑布扶梯单程30元/人、往返50元/人，属景区内自愿消费项目）。（车程约2.5小时）
                <w:br/>
                【黄果树大瀑布】（游览时间2.5小时左右），为黄果树瀑布群中最大最壮观的瀑布，宽101米、高77.8米，也是亚洲第一大瀑布，可以从上、下、前、后、左、右、里、外八个方位观赏。
                <w:br/>
                【天星桥全程】（游览时间2.5小时左右），脚踏在石上，人行在水中，小桥流水，曲径通幽，在石缝中穿行，打卡有趣的数生石和最美丽的银链坠潭瀑布。
                <w:br/>
                【陡坡塘瀑布】（游览时间1小时左右），为黄果树瀑布群中最宽的瀑布，是一个高21米、宽达105米的天然坝型瀑布，这里是《西游记》中唐僧师徒四人牵马过河的取景地。
                <w:br/>
                游览完毕乘车前往酒店入住。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贵阳/清镇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小七孔 → 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早餐后乘车前往【荔波樟江风景名胜区】，为国家AAAAA级景区，是贵州首个世界自然遗产地。
                <w:br/>
                <w:br/>
                【小七孔景区】（游览时间3小时左右，含景区观光车40元/人、保险10元/人；含单程扶梯 30元/人。不含鸳鸯湖游船30元/人，属景区内自愿消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
                <w:br/>
                游览完毕乘车前往【西江千户苗寨】（游览时间2小时左右）（含景区4程观光车20元/人，保险10元/人），它是一个保存苗族“原始生态”文化完整的地方，由十余个依山而建的自然村寨相连成片，是目前中国乃至全世界最大的苗族聚居村寨。晚上登观景台欣赏璀璨迷人的西江夜景，千户万家灯火齐明，犹如繁星坠落人间，来一张美美的合影吧~
                <w:br/>
                温馨提示：
                <w:br/>
                1.由于西江苗寨坐落在山涧，当地客栈房间难免会有潮润的情况，且西江住宿无星级标准，单家客栈房间数量较少，一个散拼团有可能会分几家客栈住宿，敬请理解。
                <w:br/>
                2.进入景区无行李车，需自行携带行李步行10-20分钟前往客栈入住，建议将大件行李存放车上，仅携带贵重物品及必备洗漱品。
                <w:br/>
                <w:br/>
                中餐特色：瑶家养生宴
                <w:br/>
                晚餐特色：酸汤鱼长桌宴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镇远古城 → 镇远/铜仁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
                <w:br/>
                后前往【镇远古城】（游览时间2小时左右，含景区摆渡车20元/人），城内古街古巷曲径通幽，石桥城垣错落有致，碧水晨雾姿态万千，春江渔火诗意盎然，被誉为是“山雄水美”之地。漫步古城特有的“歪门斜道”，感受古城的古风古韵。
                <w:br/>
                游览完毕前往酒店入住。
                <w:br/>
                <w:br/>
                中餐特色：古城道菜宴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梵净山 →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游览时间4小时左右，含景区观光车20元/人，保险10元/人，不含梵净山东门往返缆车140元/人，徒步登山单程需4小时，故建议乘坐），游览新晋世界自然遗产地，登国家自然保护区，探访联合国“人与生物圈”保护网，穿越原始森林，观梵净山标志性景物——【蘑菇石】，自由拍照留恋。可根据自身情况选择Ⅰ.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Ⅱ.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游览完毕乘车前往酒店入住。
                <w:br/>
                温馨提示：
                <w:br/>
                由于梵净山景区容量有限，限流游览，仅能提前3天预约实名制购票，如预约不成功，将作出以下调整：
                <w:br/>
                1、将选择从梵净山西门（西门有票的情况）进入【游览方式：步行3小时左右上山游览，乘坐索道返回，单程索道费用自理】，若客人自行放弃游览的不作任何退费、敬请知晓！
                <w:br/>
                2、景区规定分时段入园，预定门票入园时间段以实际出票信息为准，敬请游客理解与配合；
                <w:br/>
                3、进景区前7天以上提供身份证号码的，若梵净山门票预约未成功、进不了梵净山景区赔付300元/人！！！7天内提供身份证号码的，退还门票费用100元/人，不做其他经济补偿；
                <w:br/>
                4、根据梵净山购票要求，每个身份证三个月内只能在线上购票一次，如三个月内二次进入梵净山，且第一次已经在线上购票，则第二次购票只能到景区现场购买，如果东门西门没有买到票，则退还门票费用100元/人，不再做其他经济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含景区小交通：黄果树观光车50元/人+保险10元/人，含单程扶梯小七孔观光车40元/人+保险10元/人，，西江苗寨观光车20元/人+保险10元/人，镇远摆渡车20元/人，梵净山观光车20元/人+保险10元/人，费用合计190元/人元/人
                <w:br/>
                5、用车：29人以内精致小团。
                <w:br/>
                5、导服：优秀好评导游贴心服务。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1、不含单房差，如全程未产生住宿费用则退房差，具体标准如下：
                <w:br/>
                费用	商务精品酒店	网评四钻酒店	网评五钻酒店	国际五星酒店
                <w:br/>
                	平时	春节	平时	春节	平时	春节	平时	春节
                <w:br/>
                单房差	300	450	500	650	750	950	1200	1650
                <w:br/>
                退房差	150	300	350	500	550	750	0	0
                <w:br/>
                <w:br/>
                2、不含景区内自费项目：不含黄果树大瀑布扶梯单程30元/人、往返50元/人，小七孔鸳鸯湖游船30元/人，梵净山东门往返索道140元/人（徒步登山单程需4小时，故建议乘坐），可根据个人需要自愿选择消费。
                <w:br/>
                3、儿童价标准：年龄2~14周岁（不含），只含车费、正餐半餐费和导服，不占床不含早，产生的其它费用敬请自理。
                <w:br/>
                4、旅游费用不包含旅游意外险，建议客人自行购买。
                <w:br/>
                5、服务项目未提到的其它一切费用，例如特殊门票等，请自理。
                <w:br/>
                6、酒店内行李搬运、洗熨、电话、传真、收费电视、烟酒、饮料等私人费用，请自理。
                <w:br/>
                7、旅游费用不包括旅游者因违约、自身过错、自由活动期间自身行为或疾病所引起的人身和财产损失。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预订提示：
                <w:br/>
                为了确保旅游顺利出行，防止旅途中发生人身意外伤害事故，请旅游者在出行前做一次必要的身体检查，如存在下列情况，我社因服务能力有限，无法接待：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1、如遇天气、战争、罢工、地震等人力不可抗力因素无法游览，我社将按照旅行社协议
                <w:br/>
                2、退还未游览景点门票费用，但赠送项目费用不退；
                <w:br/>
                3、游客因个人原因临时自愿放弃游览，酒店住宿、餐、车等费用均不退还；
                <w:br/>
                4、如遇航空公司政策性调整机票价格，请按规定补交差价。机票价格为团队机票，不得改签换人退票；
                <w:br/>
                5、如果旅游目的地国家政策性调整门票或其他相关价格，请按规定补交差价；
                <w:br/>
                6、其他说明：质量反馈表，我社处理游客意见，以游客交回的《团队质量反馈表》为依据，请您秉着公平、公正、实事求是的原则填写《团队质量反馈表》；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2025-08-02T20:01:56+08:00</dcterms:created>
  <dcterms:modified xsi:type="dcterms:W3CDTF">2025-08-02T20:01:56+08:00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