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惠玩喀纳斯行程单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xj1716867687Y1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
                <w:br/>
                ※ 天山最具有说服力的景区+专属用车+专业司机+特色舒适高端型酒店+精心挑选的美食搭配+专 线导游=行摄之旅，完美组合
                <w:br/>
                ※ 体验网红打卡地【S21 网红沙漠公路】+【大秦影视城】+【独山子大峡谷】
                <w:br/>
                ※ 领略塞外江南的春色，涵盖雪山草原+民俗民风的组合
                <w:br/>
                ※ 享受哈萨克族与维吾尔族热亲的接待和文化交流
                <w:br/>
                ※ 了解西域文化与宗教文化完美的碰撞，千年的丝绸之路+政治文化的演变
                <w:br/>
                【喀纳斯湖】中国最美湖泊，喀纳斯湖雪峰耸峙绿坡墨林，湖光山色美不胜收，被誉为“人间仙境、神 的花园 ”
                <w:br/>
                【大秦影视城】在这里您可以选择体验一场别具风格的穿越之旅，秦朝服饰，吊威亚，射箭，在您享 受之余，高端旅拍为您定格快乐时光。
                <w:br/>
                【天山天池】5A 级景区，古称“瑶池 ”，湖面倒映着博格达峰，周围云杉环拥，风景犹如仙境。
                <w:br/>
                【五彩滩】天下第一滩，有”上帝打翻的调色板的美誉“的雅丹色彩
                <w:br/>
                【坎儿井】中国古代三大文明之一的地下万里长城，几千年来西域人的智慧与勤劳。
                <w:br/>
                【火焰山】唐僧师徒途径此地，山体形状如火焰，颜色通红，最具有特色的视觉盛宴。
                <w:br/>
                【甄选住宿】全程准四，体验乌尔禾西部乌镇或大秦影视酒店，升级2晚五星酒店；
                <w:br/>
                【甄选用车】豪华2+1旅游大巴（不足10人换商务车司机兼导游）安全舒适。
                <w:br/>
                【品质保障】
                <w:br/>
                购物也是乐趣拒绝强迫购物，专注旅游体验，品质无忧，还原旅游本质。
                <w:br/>
                【超值礼包】三大景区区间车（禾木区间车+喀纳斯区间车+天池区间车）
                <w:br/>
                【贴心服务】
                <w:br/>
                ※ 在您出发前一天电话/短信告知您新疆旅途中的注意事项；
                <w:br/>
                ※ 知识丰富优秀导游用贴心的服务和深入的讲解，带您解开西域的神秘面纱；
                <w:br/>
                ※ 经过正规培训专业的司机为您保驾护航，让您融入当地人的生活；
                <w:br/>
                ※ 如遇过生日的客人送祝福蛋糕。
                <w:br/>
                ※ 民族小花帽或丝巾+矿泉水或车载饮用水，新疆夺命大乌苏，感受新疆人的豪爽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
                <w:br/>
              </w:t>
            </w:r>
          </w:p>
          <w:p>
            <w:pPr>
              <w:pStyle w:val="indent"/>
            </w:pPr>
            <w:r>
              <w:rPr>
                <w:rFonts w:ascii="微软雅黑" w:hAnsi="微软雅黑" w:eastAsia="微软雅黑" w:cs="微软雅黑"/>
                <w:color w:val="000000"/>
                <w:sz w:val="20"/>
                <w:szCs w:val="20"/>
              </w:rPr>
              <w:t xml:space="preserve">
                各地乘航班飞往举世闻名的“歌舞之乡、瓜果之乡、金玉之邦 ”—新疆自治区首府【乌鲁木齐】（准葛尔 蒙古语为“优美的牧场 ”），接机后入住酒店，今天行程结束。（乌鲁木齐机场/乌鲁木齐 30 公里，正常行驶 时间 30 分钟）
                <w:br/>
                温馨提示：
                <w:br/>
                此团为全国散拼团， 当您入住酒店后要注意休息 ，做好体力储备 ，新疆早晚温差大 ，气候干燥要多喝水 ，准备御寒衣物 ，今天没 有安排团体膳食，各位贵宾可自行品尝新疆小吃。报名时请留下您在旅游期间使用的有效手机号码，方便导游用短信与您联络，通知行 程出发集合的时间。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乌鲁木齐-独山子-乌尔禾-乌尔禾(单程500 公里 ，约 6.5 小时车程）
                <w:br/>
              </w:t>
            </w:r>
          </w:p>
          <w:p>
            <w:pPr>
              <w:pStyle w:val="indent"/>
            </w:pPr>
            <w:r>
              <w:rPr>
                <w:rFonts w:ascii="微软雅黑" w:hAnsi="微软雅黑" w:eastAsia="微软雅黑" w:cs="微软雅黑"/>
                <w:color w:val="000000"/>
                <w:sz w:val="20"/>
                <w:szCs w:val="20"/>
              </w:rPr>
              <w:t xml:space="preserve">
                根据导游安排的早餐时间享用早餐，结束后开始今天的行程，从乌鲁木齐出发，途径“石河子市”，被称为石城，是军垦名城在这里可以欣赏兵团农垦风貌，了解兵团重镇历史。
                <w:br/>
                抵达后游览独山子大峡谷，【独山子大峡谷】（含门票+赠送区间车）这里可以说是旅途中惊喜的景点，延绵不断的森林草原，拥有“读库秘境，亿年奇观”之称的独山子大峡谷，河水冲出天山后，切割独山子西南方向倾斜平原，形成的神奇风光峡谷，峡谷两岸的接地历历在目，至少可分为九级接地面上是荒漠，草原，生长着蒿类，针茅等。
                <w:br/>
                午餐结束后乘车继续前行途径石油名城“克拉玛依市”，维吾尔语“黑油”。这里是中国的第二大油田，放眼望去，无数的抽油机一眼望不到边，又被称为‘百里油田’。到达风城--乌尔禾后，游览被称为“西部横店 ”【大秦影视基地】（含门票），很多剧组都来此地取过景，已有 50多 部影视剧作品在这里完成取景拍摄，其中最有名的古代影视剧《大秦赋》在这里全景拍摄，在这里您可以选择体验一场别具 风格的穿越之旅，秦朝服饰，吊威亚，射箭，在您享受之余，高端旅拍为您定格快乐时光，记录美好，在这里 还有机会可以看见正在拍戏的剧组，期待您的来临.....
                <w:br/>
                行程结束后，安排入住乌尔禾酒店。今日晚餐不含可自行选择当地的美食。
                <w:br/>
                温馨提示：
                <w:br/>
                今日旅途较长，可自备小零食，欣赏沿途美景。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乌尔禾-禾木-贾登峪（单程 430公里 ，约 6.5小时车程）
                <w:br/>
              </w:t>
            </w:r>
          </w:p>
          <w:p>
            <w:pPr>
              <w:pStyle w:val="indent"/>
            </w:pPr>
            <w:r>
              <w:rPr>
                <w:rFonts w:ascii="微软雅黑" w:hAnsi="微软雅黑" w:eastAsia="微软雅黑" w:cs="微软雅黑"/>
                <w:color w:val="000000"/>
                <w:sz w:val="20"/>
                <w:szCs w:val="20"/>
              </w:rPr>
              <w:t xml:space="preserve">
                在酒店享用早餐，后办理退房手续，请检查自己的行李物品，不要遗忘在酒店，随后集合准时出发，沿途欣赏大自然的鬼斧神工--魔鬼城，被称为雅丹地貌。
                <w:br/>
                到达布尔津后，享用午餐，结束后继续沿着布尔津河前往禾木村，游览【禾木景区（含首道区间车）】（游览时间约 180 分钟）随处可见山峦俯视着你，山上的桦树郁郁葱葱挺直而立，峰回路转，密林、草原、山谷间跳跃在眼前，还有牛羊野花一起星星点点在绿色大地上散落。当地生活的居民图瓦人是蒙古族的后裔，原始的图瓦人村落让你感受不一样的生活方式，—白云朵朵，飘浮在山谷的上空，阳光倏而从云层的裂隙中透出一屡金光，播撒在禾木村上，面对如此美景，感叹当年土瓦人的祖先，为躲避战乱，找到如此一片与世隔绝的净土，定居繁衍了下来，如果 陶渊明先生有幸到此，恐怕又要有一篇《桃花源记》了。
                <w:br/>
                游览结束后乘车前往贾登峪办理住宿，晚上欣赏贾登峪的星空。
                <w:br/>
                温馨提示： 
                <w:br/>
                1、景区内区间车循环发车，携带好自己的随身物品。 
                <w:br/>
                2、今日路程较长，可自备小零食，沿途欣赏美景。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午餐：特色大盘鸡     晚餐：特色餐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贾登峪—喀纳斯风景区—布尔津（单程 240公里 ，约 5 小时车程）
                <w:br/>
              </w:t>
            </w:r>
          </w:p>
          <w:p>
            <w:pPr>
              <w:pStyle w:val="indent"/>
            </w:pPr>
            <w:r>
              <w:rPr>
                <w:rFonts w:ascii="微软雅黑" w:hAnsi="微软雅黑" w:eastAsia="微软雅黑" w:cs="微软雅黑"/>
                <w:color w:val="000000"/>
                <w:sz w:val="20"/>
                <w:szCs w:val="20"/>
              </w:rPr>
              <w:t xml:space="preserve">
                酒店用早餐后乘坐区间车进入国家级AAAAA景区【喀纳斯国家森林公园】（含门票+赠送区间车）沿途欣赏 驼颈湾，浪漫风情的【白桦林】、【卧龙湾】、【神仙湾】、【月亮湾】、【鸭泽湖】等静谧美丽风光，到达神秘 而美丽的喀纳斯湖区，走过三湾一湖，探寻鱼怪之谜；
                <w:br/>
                参加特别赠送的“图瓦人家访”欣赏图瓦人的才艺表演品尝图瓦人特色点心，喀纳斯图瓦村居民是自称蒙古族的图瓦人，有人称他们是“流浪在 新疆深处的原始部落 ”，也有人称他们是“正在被人们遗忘的民族 ”，也有着一层神秘的面纱。
                <w:br/>
                享用午餐后（可自由活动）游览结束后乘坐区间车返回贾登峪，前往今日入住的城市“布尔津童话小城”酒店入住，晚餐可自行品尝当地特色小吃。
                <w:br/>
                温馨提示：今日路程较长 ，可自备小零食 ，沿途欣赏美景。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布尔津-北屯-S21沙漠公路-昌吉（单程约 500公里 ，约 6 时）
                <w:br/>
              </w:t>
            </w:r>
          </w:p>
          <w:p>
            <w:pPr>
              <w:pStyle w:val="indent"/>
            </w:pPr>
            <w:r>
              <w:rPr>
                <w:rFonts w:ascii="微软雅黑" w:hAnsi="微软雅黑" w:eastAsia="微软雅黑" w:cs="微软雅黑"/>
                <w:color w:val="000000"/>
                <w:sz w:val="20"/>
                <w:szCs w:val="20"/>
              </w:rPr>
              <w:t xml:space="preserve">
                酒店享用早餐后，乘车前往具有天下第一滩之誉的【五彩滩】（含门票）也是新疆著名雅丹地貌之一，天上是洁白的云，地上是五彩的岸，中间是迷人的额尔齐斯河，遥相呼应、绝美画卷，在一片戈壁荒漠中有一个五彩缤纷 的世界，它以怪异、神秘、壮美而著称，这就是摄影的天堂；
                <w:br/>
                游览结束后前往福海，品尝为您定制的当地特色“冷水鱼宴”，午餐结束后沿 【S21 网红沙漠公路】，沿途欣赏古尔班通古特沙漠风光（也是中国第二大沙漠）穿越‘卡拉麦里有蹄 类动物自然保护区’，这里也是自治区级野生动物类型自然保护区，以保护和发展普氏野马、赛加羚羊、蒙古野驴和鹅喉羚等有蹄类野生珍贵动物及其栖息生境为主的野生动物类。保护区内还有大量的白垩纪时期的恐龙化石等古生物化石。
                <w:br/>
                到达今日的目的地后安排为您定制的“大美新疆歌舞晚宴”，一边欣赏新疆当地少数民族歌舞表演，品尝新疆特色美食，也可以一起和当地的古丽一起载歌载舞。
                <w:br/>
                今日行程结束后前往酒店办理入住。
                <w:br/>
                温馨提示：今日路程较长 ，可自备小零食 ，沿途欣赏美景。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昌吉-天山天池-昌吉（单程约200 km,行车约 2.5 小时）
                <w:br/>
              </w:t>
            </w:r>
          </w:p>
          <w:p>
            <w:pPr>
              <w:pStyle w:val="indent"/>
            </w:pPr>
            <w:r>
              <w:rPr>
                <w:rFonts w:ascii="微软雅黑" w:hAnsi="微软雅黑" w:eastAsia="微软雅黑" w:cs="微软雅黑"/>
                <w:color w:val="000000"/>
                <w:sz w:val="20"/>
                <w:szCs w:val="20"/>
              </w:rPr>
              <w:t xml:space="preserve">
                早餐后参观【玉石博物馆】(游览约120分钟)《诗经》 说：“投我以木瓜， 报之以琼琚”这里的琼琚，指的就是美玉，中国人自古爱玉，它纯净，自有风骨；它坚韧，经得起雕琢，8000年的玉文化，早就赋予它谦和有度、优雅坚定的品质和象征。之后我们将走进【新疆长绒棉基地-边疆之花】兵团文化棉花体验基地，这里是中国棉新疆棉的产出之地，高科技让新疆棉花再次焕发出不同的光彩！乘车赴亚欧大陆腹地干旱区自然景观的代表【天山天池风景区】（门票+赠送区间车），国家五 A 级旅游 景区，国家地质公园，国家风景名胜区，是有名的避暑和旅游盛地。天山天池古称“瑶池”，是以高山湖泊为 主的自然风景区，是我国西北干旱地区典型的山岳型自然景观。天山天池湖面海拔 1910 米，南北长 3.5 公里， 东西宽 0.8～1.5 公里，深 103 米，湖滨云杉环绕，雪峰倒映，云杉环拥，碧水似镜，风光如画。远眺博格达雪 峰，尽情领略天山雪峰、湖泊的珅奇魅力。
                <w:br/>
                浏览结束后享用晚餐，返回酒店办理入住。
                <w:br/>
                温馨提示： 
                <w:br/>
                景区内区间车循环发车，携带好自己的随身物品。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昌吉-吐鲁番-坎儿井-火焰山-乌鲁木齐/昌吉（单程约500 km,行车约 6小时）
                <w:br/>
              </w:t>
            </w:r>
          </w:p>
          <w:p>
            <w:pPr>
              <w:pStyle w:val="indent"/>
            </w:pPr>
            <w:r>
              <w:rPr>
                <w:rFonts w:ascii="微软雅黑" w:hAnsi="微软雅黑" w:eastAsia="微软雅黑" w:cs="微软雅黑"/>
                <w:color w:val="000000"/>
                <w:sz w:val="20"/>
                <w:szCs w:val="20"/>
              </w:rPr>
              <w:t xml:space="preserve">
                早餐后前往【和田玉石博物馆】(游览时间约 120 分钟)，在这里充分了解新疆和田玉历史发展的过程以及收藏的珍品展示，是玉石中的极品；为挑选到更心仪的玉石增加更多选择；结束后前往古丝绸之路上的重镇--吐鲁番，沿途车览亚洲最大的【新疆达坂城风力发电站】，达坂城风力发电站是目前我国最大的风能基地，在荒凉的戈壁滩 上，形成了一个蔚为壮观的风车大世界，有着百里风区之称；继续前行途观名城【达坂城古镇】， 王洛宾先生的一首《达坂城的姑娘》至今仍旧脍炙人口，唱响祖国的大江南北。之后我们将走进【新疆维药文化馆】参观。
                <w:br/>
                午餐后前往中国最热的地方-- 【火焰山】（含门票）当地人称它为“克孜勒塔格”，意即红山。火焰山景区是西部的一颗明珠，火焰山脉呈东 西走向。明人吴承恩著名神话小说《西游记》；以唐僧师徒四人西天取经的故事而脍炙人口。
                <w:br/>
                游览结束后前往参观【坎儿井】＋【郡王府】（含门票）郡王府据史科考证始建于清朝乾隆年间，距今已有 300 年的历史，其主人额敏和卓协助清政府击败准噶尔叛军、大小和卓叛乱维护祖国统一， 功勋卓著。为此得道乾隆的褒奖敇封为‘吐鲁番郡王’并“世袭罔替”。在这里继续游览中国古代最伟大三项工程之一的坎儿井，它是劳动人民漫长的历史发展中创造的一种地下水利工程。坎儿井引出了地下 水，让沙漠变成绿洲，古代称作“井渠”。它是我国各族人民智慧的结晶、勤劳的丰碑！ 
                <w:br/>
                结束后前往【维吾尔老乡家做客】大家可以参观葡萄人家，了解到最真实的维吾尔族民俗与文化，免费品尝当地香甜的瓜果，学跳欢快的维吾尔族歌舞，了解葡萄的种植过程与葡萄干的晾晒技术等； 
                <w:br/>
                今日旅途结束后返回办理酒店入住。
                <w:br/>
                温馨提示：
                <w:br/>
                明天即将返程，请提前整理好随身携带的行李、贵重物品及有效身份证原件，以免遗漏，
                <w:br/>
                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早餐后根据航班时间我社安排专职人员送乌鲁木齐机场，撇下一路风尘和辛劳，带着对新疆的美好印象， 返回温馨的家，茶余饭后给亲朋好友讲述在那遥远的地方发生的愉快、难忘、物有所值的新疆之旅的故事。
                <w:br/>
                温馨提示
                <w:br/>
                乌鲁木齐国际机场航班登机时间为航班起飞前 50 分钟（航班延误除外）。为避免购票旅客误机、延误等情况 ，所以须提前 3 小时抵达 机场办理登机手续！
                <w:br/>
                针对我们的精心安排的行程和导游的服务 ，请留下宝贵的意见，签好意见单 ，感谢各位贵宾对我们工作的支持和理解，我们会不断的完 善自我 ，提供更优质的服务。我们热烈欢迎您再次来到大美新疆 ，最真挚的祝福送给您！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1、住宿：行程中安排酒店双人标准间。所列酒店均不提供自然单间及三人间；
                <w:br/>
                2、餐食：早餐酒店赠送/不吃不退费、9正（餐标平均 30 元），（十人一桌、八菜一 汤餐不吃不退)
                <w:br/>
                3、用车：升级旅游豪华2+1旅游大巴车（10人以下根据相应车型用车）接送机不指定车型；
                <w:br/>
                4、门票：行程所列景点首道大门票、及首道区间车；不含景区内其它自费项目及景点门票，以上门票区间车均不享受任何退费政策；
                <w:br/>
                5、导服：全程中文优秀导游服务；
                <w:br/>
                6、购物：2 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1、 自由活动期间交通费、餐费、等私人费用及行程中不含的餐，购物场所内的消费；
                <w:br/>
                2、报价是按照 2 人入住 1 间房计算的价格，本产品不接受拼房、若一人住宿一间房需补房差； 
                <w:br/>
                3、因交通延误、取消等意外事件或战争、罢工、 自然灾害等不可抗拒力导致的额外费用；
                <w:br/>
                4、因旅游者违约、自身过错、 自身疾病导致的人身财产损失而额外支付的费用；
                <w:br/>
                5、不含住宿的游客报价均不含早餐费（早餐自理）；
                <w:br/>
                6、不含航空保险、超重行李的托运费、保管费；行程中未标注的景点门票或区间车费用、景区内的娱乐项目。 
                <w:br/>
                7、“旅游费用包含 ”内容以外的所有费用、及行程中未提到的费用；
                <w:br/>
                8、12 周岁（含 12 岁）以下儿童：按照儿童价格结算，儿童价格只含旅游汽车车位费及正餐费和导服费，不含 住宿费及早餐费以及行程中所列的景区门票、住宿费/早餐费/景区门票若产生敬请自理。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【钰龙翔玉器】【盛世玉都】【国石玉器】  【九德玉器城】【国</w:t>
            </w:r>
          </w:p>
        </w:tc>
        <w:tc>
          <w:tcPr/>
          <w:p>
            <w:pPr>
              <w:pStyle w:val="indent"/>
            </w:pPr>
            <w:r>
              <w:rPr>
                <w:rFonts w:ascii="微软雅黑" w:hAnsi="微软雅黑" w:eastAsia="微软雅黑" w:cs="微软雅黑"/>
                <w:color w:val="000000"/>
                <w:sz w:val="20"/>
                <w:szCs w:val="20"/>
              </w:rPr>
              <w:t xml:space="preserve">和田玉、金镶玉等各类饰品	120分钟/店	选2店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关于长者、未成年人等人群参团要求的相关规定
                <w:br/>
                1、老年人
                <w:br/>
                （1）新疆地处最西北，山区海拔高、天气干燥炎热，景区车程长，路途颠簸；出于安全考虑，不接受 66 周岁 （含 66 周岁）以上老人单独报名出游本跟团游产品！不接受 70 周岁以上（含）参团出游，敬请原谅。
                <w:br/>
                （2）出行人中如有 66→69 周岁老人参团，须与旅行社签署《游客健康申明》和《担保书》并有 30 周岁→65 周岁家属陪同方可参团！本人以及子女一同签订《老年人参团免责承诺书》（直系亲属陪同出游也需要签署此 承诺书）。
                <w:br/>
                2、未成年人
                <w:br/>
                （1）未满 18 周岁以下未成年人报名参团，需有 30→65 周岁健康状况良好的家属陪同出游 （2）因服务能力所限，无法接待 18 周岁以下旅游者单独报名出游，敬请谅解。
                <w:br/>
                3、外籍友人：仅接受持有中国有效身份证件的客人预订（不含中国香港、中国澳门和中国台湾），敬请谅解！ 4、病患者、孕妇及行动不便者：为了确保旅游顺利出行，防止旅途中发生人身意外伤害事故，请旅游者在出行 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（4）呼吸系统疾病患者，如肺气肿、肺心病、哮喘等病人；
                <w:br/>
                （5）精神病患者，如癫痫及各种精神病人；
                <w:br/>
                （6）严重贫血病患者，如血红蛋白量水平在 50 克/升以下的病人；
                <w:br/>
                （7）大中型手术的恢复期病患者；
                <w:br/>
                （8）孕妇及行动不便者、腰椎病等不适合长途旅行者。
                <w:br/>
                参 团 补 充 协 议
                <w:br/>
                甲乙双方根据《中华人民共和国民法典》、《中华人民共和国合同法》、《中华人民共和国旅游法》及相关法律法规的规定，本着公平自愿原则，最大限度地满足甲方在旅游期间对吃,住，行，游，购，娱的需求，经甲方要求，就甲乙双方于年月日签订的《旅游合同》达成如下补充协议、就前述旅游合同所约定的《旅游行程单》以外的其它游览项目和内容补充约定如下、以资甲乙双方共同遵守：
                <w:br/>
                购物：乙方应甲方要求，在《旅游行程单》安排的甲方自由活动时间内，乙方安排甲方前往如下购物商店：
                <w:br/>
                地区	购物店名称	产品特色	停留时间	说明
                <w:br/>
                乌市	【钰龙翔玉器】【盛世玉都】【国石玉器】 
                <w:br/>
                【九德玉器城】【国玉臻品】【金玉华府】	和田玉、金镶玉等各类饰品	120分钟/店	选2店
                <w:br/>
                游客确认：
                <w:br/>
                我本人已详细阅读了同旅游公司签订的旅游合同、本协议书等全部材料，充分理解并清楚知晓此次旅游的全部相关信息，自愿履行全部协议。
                <w:br/>
                                                              旅游者(签章或者签字)：联系电话：                              
                <w:br/>
                                                              身份证（或护照）号码：签约日期：2024年   月    日
                <w:br/>
                旅游产品关于车辆和保险告知：
                <w:br/>
                1．旅游行程中车辆为空调旅游车，保证每人一个正座；
                <w:br/>
                2．我社已投保旅行社责任险，强烈建议游客购买旅游意外伤害险；
                <w:br/>
                3．在行程为自由活动期间，旅行社不提供车辆；
                <w:br/>
                4、附则：此协议作为旅游合同的补充，作为包价旅游合同的组成部分，与旅游合同具同等法律效力，旅游者对此安排无任何异议。
                <w:br/>
                  声明：本人为年满18周岁公民，具有正常的民事行为能力（已详细阅读以上内容，对以上内容组团社已详细说明），本人自愿在自由活动期间，跟随导游前往上述购物店，对于所有上述详细情况以及有可能发生的潜在风险均已了解，其余详尽事宜，已在上述说明中阐述，本人完全明白，对此毫无异议。（请出行的每位游客均签字）
                <w:br/>
                旅游者本人（盖章/签字）：               身份证号：                         联系电话：              
                <w:br/>
                旅游者本人（盖章/签字）：               身份证号：                         联系电话：              
                <w:br/>
                组团社（签章）：                                
                <w:br/>
                组团社营业许可证号：                             
                <w:br/>
                联系电话：                                       
                <w:br/>
                签订日期：        年     月      日
                <w:br/>
                谢谢您阅读并签署本产品旅游补充协议、告知书，您的完美旅程即将开始，祝您旅途愉快！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关于长者、未成年人等人群参团要求的相关规定
                <w:br/>
                1、老年人
                <w:br/>
                （1）新疆地处最西北，山区海拔高、天气干燥炎热，景区车程长，路途颠簸；出于安全考虑，不接受 66 周岁 （含 66 周岁）以上老人单独报名出游本跟团游产品！不接受 70 周岁以上（含）参团出游，敬请原谅。
                <w:br/>
                （2）出行人中如有 66→69 周岁老人参团，须与旅行社签署《游客健康申明》和《担保书》并有 30 周岁→65 周岁家属陪同方可参团！本人以及子女一同签订《老年人参团免责承诺书》（直系亲属陪同出游也需要签署此 承诺书）。
                <w:br/>
                2、未成年人
                <w:br/>
                （1）未满 18 周岁以下未成年人报名参团，需有 30→65 周岁健康状况良好的家属陪同出游 （2）因服务能力所限，无法接待 18 周岁以下旅游者单独报名出游，敬请谅解。
                <w:br/>
                3、外籍友人：仅接受持有中国有效身份证件的客人预订（不含中国香港、中国澳门和中国台湾），敬请谅解！ 4、病患者、孕妇及行动不便者：为了确保旅游顺利出行，防止旅途中发生人身意外伤害事故，请旅游者在出行 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（4）呼吸系统疾病患者，如肺气肿、肺心病、哮喘等病人；
                <w:br/>
                （5）精神病患者，如癫痫及各种精神病人；
                <w:br/>
                （6）严重贫血病患者，如血红蛋白量水平在 50 克/升以下的病人；
                <w:br/>
                （7）大中型手术的恢复期病患者；
                <w:br/>
                （8）孕妇及行动不便者、腰椎病等不适合长途旅行者。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2025-05-15T15:10:56+08:00</dcterms:created>
  <dcterms:modified xsi:type="dcterms:W3CDTF">2025-05-15T15:10:56+08:00</dcterms:modified>
</cp:coreProperties>
</file>

<file path=docProps/custom.xml><?xml version="1.0" encoding="utf-8"?>
<Properties xmlns="http://schemas.openxmlformats.org/officeDocument/2006/custom-properties" xmlns:vt="http://schemas.openxmlformats.org/officeDocument/2006/docPropsVTypes"/>
</file>