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【c位云南】昆大丽版 三动动7晚8日游行程单</w:t>
      </w:r>
    </w:p>
    <w:p>
      <w:pPr>
        <w:jc w:val="center"/>
        <w:spacing w:after="100"/>
      </w:pPr>
      <w:r>
        <w:rPr>
          <w:rFonts w:ascii="微软雅黑" w:hAnsi="微软雅黑" w:eastAsia="微软雅黑" w:cs="微软雅黑"/>
          <w:sz w:val="20"/>
          <w:szCs w:val="20"/>
        </w:rPr>
        <w:t xml:space="preserve">【c位云南】昆大丽版 三动动7晚8日游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yn17172126154S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★24小时沉浸式洱海时光
                <w:br/>
                【梦幻海湾骑行】文艺青年的网红打卡方式，轻松自由
                <w:br/>
                【庄园天幕下午茶】爽口的茶饮、精致的点心再配上大理美景，度假从这里开始
                <w:br/>
                【吉普车旅拍】乘超酷吉普车迎海而去，自由随性，拍一组酷飒美照，刷爆朋友圈
                <w:br/>
                （每组家庭赠5张电子照片）
                <w:br/>
                <w:br/>
                ★打卡人气新热潮
                <w:br/>
                【洱海游轮】乘洱海游轮登南诏风情岛，苍洱风光尽收眼底，悠闲自在
                <w:br/>
                【双廊古镇】“苍洱风光第一镇”洱海最美渔村，苍洱风光尽收眼底，治愈心灵
                <w:br/>
                【理想邦】中国版“圣托里尼”，不出国也能享希腊爱情海湾同款美景
                <w:br/>
                <w:br/>
                ★看顶流精华美景
                <w:br/>
                【石林】世界级地质奇观，探索2.7亿年的沧海桑田
                <w:br/>
                【玉龙雪山】乘玉龙雪山索道打卡冰川公园，挑战最高4680米海拔
                <w:br/>
                【丽江古城】云南最受欢迎的古城之一，小桥流水，感受慢节奏生活
                <w:br/>
                【蓝月谷】上帝落下的蓝色眼泪，梦幻十足，拍照绝美
                <w:br/>
                【大理古城】历史文献名邦，邂逅浪漫风花雪月
                <w:br/>
                【南诏风情岛】四面环水，打卡南诏避暑行宫，深度享受洱海风光
                <w:br/>
                <w:br/>
                ★民族大秀有特色
                <w:br/>
                【印象·丽江】张艺谋导演作品，以雪山为背景的原生态表演，感受实景舞台的震撼与冲击
                <w:br/>
                【丽江千古情】丽江一生必看的演出之一，享受一场“丽江故事”的视觉盛宴
                <w:br/>
                <w:br/>
                ★温暖入住高品酒店
                <w:br/>
                昆大丽全程4钻+升级一晚五钻+升级一晚4钻温泉
                <w:br/>
                <w:br/>
                ★特色美食燃爆味蕾
                <w:br/>
                过桥米线、石林彝族风味餐
                <w:br/>
                <w:br/>
                ★超值享受出游礼遇
                <w:br/>
                赠昆明→大理动车，两小时极速抵达，舒适不累
                <w:br/>
                赠石林、蓝月谷、大理古城电瓶车+玉龙雪山衣氧
                <w:br/>
                赠专属管家接送机，温暖旅途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各起始地→昆明→入住酒店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温馨提示：
                <w:br/>
                1、由于昆明机场离市区较远，该旅游产品为全国各地散客拼团，有可能乘坐不同航班抵达昆明，我们
                <w:br/>
                需要在昆明机场把来自不同航班的贵宾接入酒店，各个航班到达时间参差不齐，我们会将相邻抵达的客人统一集中接送，旺季可能需要您在机场做片刻的等候。小小不周，敬请谅解！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3、报名时请留下您下旅游期间使用的手机号码，方便我们用短信与您联系，力争您的云南之行一切顺
                <w:br/>
                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昆明→动车大理→大理古城→梦幻海湾骑行→庄园天幕下午茶→吉普车旅拍→丽江
                <w:br/>
              </w:t>
            </w:r>
          </w:p>
          <w:p>
            <w:pPr>
              <w:pStyle w:val="indent"/>
            </w:pPr>
            <w:r>
              <w:rPr>
                <w:rFonts w:ascii="微软雅黑" w:hAnsi="微软雅黑" w:eastAsia="微软雅黑" w:cs="微软雅黑"/>
                <w:color w:val="000000"/>
                <w:sz w:val="20"/>
                <w:szCs w:val="20"/>
              </w:rPr>
              <w:t xml:space="preserve">
                酒店早餐后，乘【动车】前往大理，开启一场轻松舒适的旅程。
                <w:br/>
                抵达大理后游览历史文化名城【大理古城】（含电瓶车），城内依然保存着大量的明清以及民国时期的建筑，寺庙、书院、教堂等古建筑点缀其间，古老斑驳的城墙与街道，盛名远洋的文献楼，青瓦屋檐的民宅无一不是南诏古国历史的缩影。
                <w:br/>
                之后前往全网爆火的洱海绝美海岸线体验【梦幻海湾骑行】蓝天碧海，骑着单车享受海风吹拂，一路风光旖旎，看洱海波光粼粼，湖光山色尽收眼底，感受苍山洱海间的浪漫，文艺感十足。
                <w:br/>
                之后前往体验【庄园天幕下午茶】我们精心为您准备了天幕、INS 风桌椅、营地灯 等专业露营工具，还有精美点心、水果、茶饮等精致下午茶，选择大理绝美露营场地， 融于自然，每个角落都弥漫着自由与休闲的气息，享受午后慵懒时光。
                <w:br/>
                之后为您安排了【吉普车旅拍】（每组家庭赠5张电子照片），在爆火的洱海亲水线，乘拉风吉普车迎海而去，沐浴微风，资深高级摄影师为您拍一组专属限定酷飒大片，让您朋友圈动态稳占C位。
                <w:br/>
                之后乘汽车前往丽江，入住丽江酒店
                <w:br/>
                温馨提示：
                <w:br/>
                1、愉快丰富的旅程今天开始了，请贵宾配合导游工作，保持体力及愉快的心情；如交通拥堵，可能会造成用餐时间延误。请自备部分方便食品，以备所需。
                <w:br/>
                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
                <w:br/>
                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温馨提示：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
                <w:br/>
                游览时间比较长，可能会有排队等候的情况，望各位贵宾有一个好的心态，积极配合导游的工作，遵守时间安排。
                <w:br/>
                4、 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丽江→大理→洱海游轮→南诏风情岛→双廊古镇→理想邦→安宁/昆明
                <w:br/>
              </w:t>
            </w:r>
          </w:p>
          <w:p>
            <w:pPr>
              <w:pStyle w:val="indent"/>
            </w:pPr>
            <w:r>
              <w:rPr>
                <w:rFonts w:ascii="微软雅黑" w:hAnsi="微软雅黑" w:eastAsia="微软雅黑" w:cs="微软雅黑"/>
                <w:color w:val="000000"/>
                <w:sz w:val="20"/>
                <w:szCs w:val="20"/>
              </w:rPr>
              <w:t xml:space="preserve">
                酒店早餐后，乘车前往大理，抵达大理后，乘坐【洱海游轮】在洱海缓缓前行，闭眼享受微风拂面而过，观苍山映入洱海，海面波光粼粼，享受惬意的假期；之后登上【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之后前往游览【双廊古镇】，双廊位于洱海东北岸，在这里可以远眺苍山，青石板上露水依稀，听两旁玲声回荡，古色古香、时光漫漫……这是否是你想象中的小镇时光？在洱海边散步、坐船或者骑行都是不错的选择。
                <w:br/>
                游览结束后前往有中国圣托里尼之称的【理想邦】，与大理古城隔“海”相望，坐拥与希腊爱琴海湾一样的地理地貌，蜿蜒的弧度、流畅的线条，演绎出自然空间的形态之美，建筑依山顺势，延伸成为一个充满动态和梦幻的聚落。在这里相约暖风徐徐，悠闲惬意午后时光，随手一拍即是无需滤镜的网红大片，助你朋友圈C位出道。
                <w:br/>
                之后乘车前往安宁/昆明，入住温泉酒店
                <w:br/>
                温馨提示：
                <w:br/>
                1、今天将离开丽江，退房之前请仔细检查自己的行李物品，避免遗漏。
                <w:br/>
                2、今天车程较长，在车上我们为您准备了矿泉水，请大家注意休息，补充体力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宁/昆明→滇文化体验馆→石林风景区→昆明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游览时间120分钟），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晚餐后，乘车返回昆明，入住酒店。
                <w:br/>
                温馨提示：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昆明→景洪→野象谷→景洪
                <w:br/>
              </w:t>
            </w:r>
          </w:p>
          <w:p>
            <w:pPr>
              <w:pStyle w:val="indent"/>
            </w:pPr>
            <w:r>
              <w:rPr>
                <w:rFonts w:ascii="微软雅黑" w:hAnsi="微软雅黑" w:eastAsia="微软雅黑" w:cs="微软雅黑"/>
                <w:color w:val="000000"/>
                <w:sz w:val="20"/>
                <w:szCs w:val="20"/>
              </w:rPr>
              <w:t xml:space="preserve">
                早上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客人根据个人需求自行选择推荐项目（2选1）：【澜沧江湄公河之夜篝火晚会】或【傣秀】
                <w:br/>
                温馨提示：
                <w:br/>
                1、野象谷内有野象出没，请听从景区工作人员指挥；
                <w:br/>
                2、请尊重边境居民的风俗习惯，不要擅自脱离队伍和单独行动，以免给您带来不必要的麻烦；
                <w:br/>
                3、温馨提示：《傣秀》自费价格￥320元/人；《多歌水晚会》、《勐巴拉娜西》、《印象澜沧江》自费价格￥280元/人。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景洪→傣族村寨→西双版纳原始森林公园→景洪→昆明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客人根据个人需求自行选择推荐项目：【澜沧江湄公河游船】。
                <w:br/>
                温馨提示：
                <w:br/>
                1、请游客自备好防蚊虫叮咬的喷雾或药品；
                <w:br/>
                2、游览期间，游客请勿随意触摸花草树木；
                <w:br/>
                3、温馨提示：《印象澜沧江》自费价格￥280元/人。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昆明→集散中心→温馨的家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酒店享用早餐后，参观【集散中心】。之后根据返程航班时间安排前往机场返程，祝您生活顺利。特别提示：回程航班为12：00以前的因时间原因无法安排；
                <w:br/>
                温馨提示：
                <w:br/>
                1、返程前请关注目的地天气情况，以便在航班落地前做好添减衣物的准备。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1、住宿标准：全程精选高品质酒店+高级温泉酒店+一晚豪华五钻酒店
                <w:br/>
                2、用餐标准：7早餐10正餐。早餐均为酒店自助餐；正餐餐标30元/人、特色餐40/人，团餐10人一桌，10菜一汤（自愿放弃费用不退）。
                <w:br/>
                3、用车标准：使用车辆为正规、合法旅游运营资质空调车辆，确保一人一正座。
                <w:br/>
                4、服务标准：行程中所安排导游为持有国家导游资格证，并有五年以上从业经验的优秀人员。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【野象谷】（自理单程索道50元，往返70元）
                <w:br/>
                《傣秀》自费价格￥320元/人；《多歌水晚会》、《勐巴拉娜西》、《印象澜沧江》自费价格￥280元/人。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【野象谷】（自理单程索道50元，往返70元）</w:t>
            </w:r>
          </w:p>
        </w:tc>
        <w:tc>
          <w:tcPr/>
          <w:p>
            <w:pPr>
              <w:pStyle w:val="indent"/>
            </w:pPr>
            <w:r>
              <w:rPr>
                <w:rFonts w:ascii="微软雅黑" w:hAnsi="微软雅黑" w:eastAsia="微软雅黑" w:cs="微软雅黑"/>
                <w:color w:val="000000"/>
                <w:sz w:val="20"/>
                <w:szCs w:val="20"/>
              </w:rPr>
              <w:t xml:space="preserve">《傣秀》自费价格￥320元/人；《多歌水晚会》、《勐巴拉娜西》、《印象澜沧江》自费价格￥280元/人。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【昆明入住酒店】
                <w:br/>
                高原明珠大酒店、徽商大酒店、智美大酒店(新酒店末挂牌)、唐高尔夫酒店、铭春假日大酒店、中凰大酒店、致远酒店、西南宾馆副楼、花之城豪生大酒店或同级
                <w:br/>
                【丽江入住酒店】
                <w:br/>
                】隐茂、隐沫(黑龙潭店)、开元曼居、慕仑朗格、吉祥园、祥和一号、宏泰、金岛、天乐、高球之家(千古情)，丰瑞、晟通或同级
                <w:br/>
                【安宁/昆明温泉酒店】
                <w:br/>
                铭春温泉国际度假酒店、云琪大酒店、云安会都大酒店、恒盛酒店、丽水云泉大酒店、江野温泉酒店、凯莱半岛温泉度假酒店、安宁温泉山谷、安宁广晨沁园温泉酒或同级【版纳入住酒店】                  
                <w:br/>
                恒蕴国际酒店、滨港国际、腾云酒店、泰谷国际酒店B座、椰林度假酒店、金地大酒店副楼、玖怡沐温泉酒店、华美达副楼、鑫盛时代酒店 、上源国际酒店、馨乐湾酒店、观光酒店、城航酒店、世纪金源C座、景兰国际大酒店、 君豪酒店、千喜东方酒店、 桃花源酒店、屋托邦酒店、  宜必思酒店、双邦勐雅、蓝雨美鑫、亦诚国际酒店、国投会展、 或同级
                <w:br/>
                备注：如遇特殊原因导致不能安排备选酒店时，我社有权安排同级别、同标准的其他酒店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③如遇不可抗力因素，导致无法安排入住行程备注中首选/备选酒店时，我社有权调整为同地区、同级别、同标准的酒店；
                <w:br/>
                ④如遇不可抗力因素，导致行程中某一景区景点、餐厅无法按照原行程进行时，我社有权在不降低标准的前提下进行调整，或根据合同内相关约定进行取消；
                <w:br/>
                ⑤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⑥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⑦根据行程时间早晚，导游可自行安排参观行程的先后顺序调整。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①云南属高原地区，有心脏病、高血压、孕妇等相关不适合高原活动群体建议请不要选择此产品； 
                <w:br/>
                ②云南属高原地区，海报较高，行程中如有头晕、呼吸困难等症状，请及时告知随团导游；
                <w:br/>
                ③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④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⑤旅行出远门了，请检查好行李物品和相关证件是否带齐，避免乘坐大交通的时候带来的各种不便；
                <w:br/>
                ⑥云南多数区域都属于少数民族聚居地，请尊重当地各民族的风俗习惯和宗教信仰；
                <w:br/>
                ⑦云南旅游线路的车程都比较长，请自备些许充饥食品和防晕车药品，以备不时之需；
                <w:br/>
                ⑧旅行离不了美食，云南特色小吃很多，选择美食时请选择干净、卫生安全有保障的场所进行用餐；
                <w:br/>
                ⑨旅游景区内人流量较大，游览时请保管好个人财物及物品，以免遗失。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2025-07-17T05:16:57+08:00</dcterms:created>
  <dcterms:modified xsi:type="dcterms:W3CDTF">2025-07-17T05:16:57+08:00</dcterms:modified>
</cp:coreProperties>
</file>

<file path=docProps/custom.xml><?xml version="1.0" encoding="utf-8"?>
<Properties xmlns="http://schemas.openxmlformats.org/officeDocument/2006/custom-properties" xmlns:vt="http://schemas.openxmlformats.org/officeDocument/2006/docPropsVTypes"/>
</file>